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1CFB08C7" w:rsidR="00B95725" w:rsidRPr="00AA58E4" w:rsidRDefault="0007222B" w:rsidP="00677992">
      <w:pPr>
        <w:bidi/>
        <w:jc w:val="center"/>
        <w:rPr>
          <w:bCs/>
          <w:sz w:val="36"/>
          <w:szCs w:val="36"/>
          <w:u w:val="single"/>
          <w:rtl/>
          <w:lang w:bidi="ar"/>
        </w:rPr>
      </w:pPr>
      <w:bookmarkStart w:id="0" w:name="_GoBack"/>
      <w:bookmarkEnd w:id="0"/>
      <w:r w:rsidRPr="00AA58E4">
        <w:rPr>
          <w:bCs/>
          <w:sz w:val="36"/>
          <w:szCs w:val="36"/>
          <w:u w:val="single"/>
          <w:rtl/>
          <w:lang w:bidi="ar"/>
        </w:rPr>
        <w:t xml:space="preserve">السيرة الذاتية </w:t>
      </w:r>
    </w:p>
    <w:p w14:paraId="00000003" w14:textId="77777777" w:rsidR="00B95725" w:rsidRPr="00AA58E4" w:rsidRDefault="0007222B">
      <w:pPr>
        <w:bidi/>
        <w:jc w:val="center"/>
        <w:rPr>
          <w:bCs/>
          <w:sz w:val="36"/>
          <w:szCs w:val="36"/>
          <w:rtl/>
          <w:lang w:bidi="ar"/>
        </w:rPr>
      </w:pPr>
      <w:r w:rsidRPr="00AA58E4">
        <w:rPr>
          <w:bCs/>
          <w:sz w:val="36"/>
          <w:szCs w:val="36"/>
          <w:rtl/>
          <w:lang w:bidi="ar"/>
        </w:rPr>
        <w:t>مي أبو زيد</w:t>
      </w:r>
    </w:p>
    <w:p w14:paraId="54B5A1D5" w14:textId="1BF15601" w:rsidR="002313A4" w:rsidRDefault="00D669F1">
      <w:pPr>
        <w:bidi/>
        <w:jc w:val="both"/>
        <w:rPr>
          <w:sz w:val="28"/>
          <w:szCs w:val="28"/>
          <w:rtl/>
          <w:lang w:bidi="ar"/>
        </w:rPr>
      </w:pPr>
      <w:r w:rsidRPr="00D669F1">
        <w:rPr>
          <w:rFonts w:hint="cs"/>
          <w:sz w:val="28"/>
          <w:szCs w:val="28"/>
          <w:rtl/>
          <w:lang w:bidi="ar"/>
        </w:rPr>
        <w:t>الاسم بالكامل: مي محمد على أبوزيد</w:t>
      </w:r>
    </w:p>
    <w:p w14:paraId="5EF13BFD" w14:textId="30B907F2" w:rsidR="00677992" w:rsidRPr="00D669F1" w:rsidRDefault="00677992" w:rsidP="00677992">
      <w:pPr>
        <w:bidi/>
        <w:jc w:val="both"/>
        <w:rPr>
          <w:sz w:val="28"/>
          <w:szCs w:val="28"/>
          <w:rtl/>
          <w:lang w:bidi="ar"/>
        </w:rPr>
      </w:pPr>
      <w:r>
        <w:rPr>
          <w:rFonts w:hint="cs"/>
          <w:sz w:val="28"/>
          <w:szCs w:val="28"/>
          <w:rtl/>
          <w:lang w:bidi="ar"/>
        </w:rPr>
        <w:t>الجنسية: مصرية</w:t>
      </w:r>
    </w:p>
    <w:p w14:paraId="00000007" w14:textId="77777777" w:rsidR="00B95725" w:rsidRDefault="0007222B" w:rsidP="002313A4">
      <w:pPr>
        <w:bidi/>
        <w:jc w:val="both"/>
        <w:rPr>
          <w:sz w:val="28"/>
          <w:szCs w:val="28"/>
          <w:rtl/>
          <w:lang w:bidi="ar"/>
        </w:rPr>
      </w:pPr>
      <w:r>
        <w:rPr>
          <w:b/>
          <w:sz w:val="28"/>
          <w:szCs w:val="28"/>
          <w:rtl/>
          <w:lang w:bidi="ar"/>
        </w:rPr>
        <w:t>تاريخ الميلاد</w:t>
      </w:r>
      <w:r>
        <w:rPr>
          <w:b/>
          <w:sz w:val="28"/>
          <w:szCs w:val="28"/>
          <w:rtl/>
        </w:rPr>
        <w:t>:</w:t>
      </w:r>
      <w:r>
        <w:rPr>
          <w:sz w:val="28"/>
          <w:szCs w:val="28"/>
          <w:rtl/>
          <w:lang w:bidi="ar"/>
        </w:rPr>
        <w:t xml:space="preserve"> ٢١ مارس ١٩٨٣</w:t>
      </w:r>
    </w:p>
    <w:p w14:paraId="00000008" w14:textId="5B053383" w:rsidR="00B95725" w:rsidRDefault="0007222B">
      <w:pPr>
        <w:bidi/>
        <w:jc w:val="both"/>
        <w:rPr>
          <w:sz w:val="28"/>
          <w:szCs w:val="28"/>
          <w:rtl/>
          <w:lang w:bidi="ar"/>
        </w:rPr>
      </w:pPr>
      <w:r>
        <w:rPr>
          <w:b/>
          <w:sz w:val="28"/>
          <w:szCs w:val="28"/>
          <w:rtl/>
          <w:lang w:bidi="ar"/>
        </w:rPr>
        <w:t>الدرجة العلمية</w:t>
      </w:r>
      <w:r>
        <w:rPr>
          <w:b/>
          <w:sz w:val="28"/>
          <w:szCs w:val="28"/>
          <w:rtl/>
        </w:rPr>
        <w:t>:</w:t>
      </w:r>
      <w:r>
        <w:rPr>
          <w:sz w:val="28"/>
          <w:szCs w:val="28"/>
          <w:rtl/>
          <w:lang w:bidi="ar"/>
        </w:rPr>
        <w:t xml:space="preserve"> بكالوريوس الاقتصاد والعلوم السياسية</w:t>
      </w:r>
      <w:r w:rsidR="00D669F1">
        <w:rPr>
          <w:rFonts w:hint="cs"/>
          <w:sz w:val="28"/>
          <w:szCs w:val="28"/>
          <w:rtl/>
          <w:lang w:bidi="ar"/>
        </w:rPr>
        <w:t xml:space="preserve"> (دفعة 2004)</w:t>
      </w:r>
    </w:p>
    <w:p w14:paraId="4572A216" w14:textId="4B308559" w:rsidR="00677992" w:rsidRDefault="00677992" w:rsidP="00677992">
      <w:pPr>
        <w:bidi/>
        <w:jc w:val="both"/>
        <w:rPr>
          <w:sz w:val="28"/>
          <w:szCs w:val="28"/>
          <w:rtl/>
          <w:lang w:bidi="ar"/>
        </w:rPr>
      </w:pPr>
      <w:r>
        <w:rPr>
          <w:rFonts w:hint="cs"/>
          <w:sz w:val="28"/>
          <w:szCs w:val="28"/>
          <w:rtl/>
          <w:lang w:bidi="ar"/>
        </w:rPr>
        <w:t>التليفون\ واتس آب: 01092438048</w:t>
      </w:r>
    </w:p>
    <w:p w14:paraId="59F5B924" w14:textId="09DA765A" w:rsidR="00677992" w:rsidRPr="00677992" w:rsidRDefault="00677992" w:rsidP="00677992">
      <w:pPr>
        <w:bidi/>
        <w:jc w:val="both"/>
        <w:rPr>
          <w:sz w:val="28"/>
          <w:szCs w:val="28"/>
          <w:lang w:val="en-US" w:bidi="ar"/>
        </w:rPr>
      </w:pPr>
      <w:r>
        <w:rPr>
          <w:rFonts w:hint="cs"/>
          <w:sz w:val="28"/>
          <w:szCs w:val="28"/>
          <w:rtl/>
          <w:lang w:bidi="ar"/>
        </w:rPr>
        <w:t xml:space="preserve">البريد الإلكتروني: </w:t>
      </w:r>
      <w:r>
        <w:rPr>
          <w:sz w:val="28"/>
          <w:szCs w:val="28"/>
          <w:lang w:val="en-US" w:bidi="ar"/>
        </w:rPr>
        <w:t>Maiabozeed4ch@gmail.com</w:t>
      </w:r>
    </w:p>
    <w:p w14:paraId="2A935FCC" w14:textId="77777777" w:rsidR="002313A4" w:rsidRDefault="002313A4" w:rsidP="002313A4">
      <w:pPr>
        <w:bidi/>
        <w:jc w:val="both"/>
        <w:rPr>
          <w:sz w:val="28"/>
          <w:szCs w:val="28"/>
          <w:rtl/>
          <w:lang w:bidi="ar"/>
        </w:rPr>
      </w:pPr>
    </w:p>
    <w:p w14:paraId="7151DFB2" w14:textId="77777777" w:rsidR="002313A4" w:rsidRPr="00025FB9" w:rsidRDefault="002313A4" w:rsidP="002313A4">
      <w:pPr>
        <w:bidi/>
        <w:jc w:val="both"/>
        <w:rPr>
          <w:bCs/>
          <w:sz w:val="32"/>
          <w:szCs w:val="32"/>
          <w:u w:val="single"/>
          <w:rtl/>
          <w:lang w:bidi="ar"/>
        </w:rPr>
      </w:pPr>
      <w:r w:rsidRPr="00025FB9">
        <w:rPr>
          <w:bCs/>
          <w:sz w:val="32"/>
          <w:szCs w:val="32"/>
          <w:u w:val="single"/>
          <w:rtl/>
          <w:lang w:bidi="ar"/>
        </w:rPr>
        <w:t>التاريخ المهني</w:t>
      </w:r>
      <w:r w:rsidRPr="00025FB9">
        <w:rPr>
          <w:bCs/>
          <w:sz w:val="32"/>
          <w:szCs w:val="32"/>
          <w:u w:val="single"/>
          <w:rtl/>
        </w:rPr>
        <w:t>:</w:t>
      </w:r>
      <w:r w:rsidRPr="00025FB9">
        <w:rPr>
          <w:bCs/>
          <w:sz w:val="32"/>
          <w:szCs w:val="32"/>
          <w:u w:val="single"/>
          <w:rtl/>
          <w:lang w:bidi="ar"/>
        </w:rPr>
        <w:t xml:space="preserve"> </w:t>
      </w:r>
    </w:p>
    <w:p w14:paraId="6CFFA23A" w14:textId="612E58B9" w:rsidR="002313A4" w:rsidRDefault="002313A4" w:rsidP="002313A4">
      <w:pPr>
        <w:bidi/>
        <w:jc w:val="both"/>
        <w:rPr>
          <w:sz w:val="28"/>
          <w:szCs w:val="28"/>
          <w:rtl/>
          <w:lang w:bidi="ar"/>
        </w:rPr>
      </w:pPr>
      <w:r>
        <w:rPr>
          <w:sz w:val="28"/>
          <w:szCs w:val="28"/>
          <w:rtl/>
        </w:rPr>
        <w:t xml:space="preserve">- </w:t>
      </w:r>
      <w:r>
        <w:rPr>
          <w:sz w:val="28"/>
          <w:szCs w:val="28"/>
          <w:rtl/>
          <w:lang w:bidi="ar"/>
        </w:rPr>
        <w:t xml:space="preserve">محررة ثقافية بجريدة روزاليوسف </w:t>
      </w:r>
      <w:r w:rsidR="00025FB9">
        <w:rPr>
          <w:rFonts w:hint="cs"/>
          <w:sz w:val="28"/>
          <w:szCs w:val="28"/>
          <w:rtl/>
          <w:lang w:bidi="ar"/>
        </w:rPr>
        <w:t xml:space="preserve">وجريدة البديل </w:t>
      </w:r>
      <w:r>
        <w:rPr>
          <w:sz w:val="28"/>
          <w:szCs w:val="28"/>
          <w:rtl/>
        </w:rPr>
        <w:t>(2005- 2009)</w:t>
      </w:r>
    </w:p>
    <w:p w14:paraId="56022006" w14:textId="77777777" w:rsidR="002313A4" w:rsidRDefault="002313A4" w:rsidP="002313A4">
      <w:pPr>
        <w:bidi/>
        <w:jc w:val="both"/>
        <w:rPr>
          <w:sz w:val="28"/>
          <w:szCs w:val="28"/>
          <w:rtl/>
          <w:lang w:bidi="ar"/>
        </w:rPr>
      </w:pPr>
      <w:r>
        <w:rPr>
          <w:sz w:val="28"/>
          <w:szCs w:val="28"/>
          <w:rtl/>
        </w:rPr>
        <w:t xml:space="preserve">- </w:t>
      </w:r>
      <w:r>
        <w:rPr>
          <w:sz w:val="28"/>
          <w:szCs w:val="28"/>
          <w:rtl/>
          <w:lang w:bidi="ar"/>
        </w:rPr>
        <w:t xml:space="preserve">رئيس القسم الثقافي وسكرتير تحرير جريدة روزاليوسف </w:t>
      </w:r>
      <w:r>
        <w:rPr>
          <w:sz w:val="28"/>
          <w:szCs w:val="28"/>
          <w:rtl/>
        </w:rPr>
        <w:t>(2011-2010)</w:t>
      </w:r>
    </w:p>
    <w:p w14:paraId="062ED8AE" w14:textId="77777777" w:rsidR="002313A4" w:rsidRDefault="002313A4">
      <w:pPr>
        <w:rPr>
          <w:sz w:val="28"/>
          <w:szCs w:val="28"/>
          <w:rtl/>
          <w:lang w:bidi="ar"/>
        </w:rPr>
      </w:pPr>
    </w:p>
    <w:p w14:paraId="0000000A" w14:textId="77777777" w:rsidR="00B95725" w:rsidRPr="00025FB9" w:rsidRDefault="0007222B">
      <w:pPr>
        <w:jc w:val="right"/>
        <w:rPr>
          <w:b/>
          <w:bCs/>
          <w:sz w:val="32"/>
          <w:szCs w:val="32"/>
          <w:u w:val="single"/>
          <w:rtl/>
          <w:lang w:bidi="ar"/>
        </w:rPr>
      </w:pPr>
      <w:r w:rsidRPr="00025FB9">
        <w:rPr>
          <w:b/>
          <w:bCs/>
          <w:sz w:val="32"/>
          <w:szCs w:val="32"/>
          <w:u w:val="single"/>
          <w:rtl/>
          <w:lang w:bidi="ar"/>
        </w:rPr>
        <w:t xml:space="preserve"> المساهمات الفنية:</w:t>
      </w:r>
    </w:p>
    <w:p w14:paraId="0000000B" w14:textId="77777777" w:rsidR="00B95725" w:rsidRDefault="0007222B">
      <w:pPr>
        <w:jc w:val="right"/>
        <w:rPr>
          <w:b/>
          <w:bCs/>
          <w:sz w:val="32"/>
          <w:szCs w:val="32"/>
          <w:rtl/>
          <w:lang w:bidi="ar"/>
        </w:rPr>
      </w:pPr>
      <w:r>
        <w:rPr>
          <w:b/>
          <w:bCs/>
          <w:sz w:val="32"/>
          <w:szCs w:val="32"/>
          <w:rtl/>
          <w:lang w:bidi="ar"/>
        </w:rPr>
        <w:t xml:space="preserve"> - </w:t>
      </w:r>
      <w:r>
        <w:rPr>
          <w:b/>
          <w:sz w:val="32"/>
          <w:szCs w:val="32"/>
          <w:rtl/>
          <w:lang w:bidi="ar"/>
        </w:rPr>
        <w:t xml:space="preserve">المشاركة في كتابة مسلسل </w:t>
      </w:r>
      <w:r>
        <w:rPr>
          <w:b/>
          <w:sz w:val="32"/>
          <w:szCs w:val="32"/>
          <w:rtl/>
        </w:rPr>
        <w:t>"</w:t>
      </w:r>
      <w:r>
        <w:rPr>
          <w:b/>
          <w:sz w:val="32"/>
          <w:szCs w:val="32"/>
          <w:rtl/>
          <w:lang w:bidi="ar"/>
        </w:rPr>
        <w:t>أحلام سعيدة</w:t>
      </w:r>
      <w:r>
        <w:rPr>
          <w:b/>
          <w:sz w:val="32"/>
          <w:szCs w:val="32"/>
          <w:rtl/>
        </w:rPr>
        <w:t xml:space="preserve">" </w:t>
      </w:r>
      <w:r>
        <w:rPr>
          <w:b/>
          <w:sz w:val="32"/>
          <w:szCs w:val="32"/>
          <w:rtl/>
          <w:lang w:bidi="ar"/>
        </w:rPr>
        <w:t>من تأليف المخرجة هالة خليل، رمضان</w:t>
      </w:r>
      <w:r>
        <w:rPr>
          <w:b/>
          <w:bCs/>
          <w:sz w:val="32"/>
          <w:szCs w:val="32"/>
          <w:rtl/>
          <w:lang w:bidi="ar"/>
        </w:rPr>
        <w:t xml:space="preserve"> </w:t>
      </w:r>
    </w:p>
    <w:p w14:paraId="0000000C" w14:textId="77777777" w:rsidR="00B95725" w:rsidRPr="00025FB9" w:rsidRDefault="0007222B">
      <w:pPr>
        <w:jc w:val="right"/>
        <w:rPr>
          <w:sz w:val="32"/>
          <w:szCs w:val="32"/>
          <w:rtl/>
          <w:lang w:bidi="ar"/>
        </w:rPr>
      </w:pPr>
      <w:r w:rsidRPr="00025FB9">
        <w:rPr>
          <w:sz w:val="32"/>
          <w:szCs w:val="32"/>
          <w:rtl/>
          <w:lang w:bidi="ar"/>
        </w:rPr>
        <w:t>2022</w:t>
      </w:r>
    </w:p>
    <w:p w14:paraId="0000000D" w14:textId="77777777" w:rsidR="00B95725" w:rsidRDefault="0007222B">
      <w:pPr>
        <w:bidi/>
        <w:rPr>
          <w:b/>
          <w:bCs/>
          <w:sz w:val="32"/>
          <w:szCs w:val="32"/>
          <w:rtl/>
          <w:lang w:bidi="ar"/>
        </w:rPr>
      </w:pPr>
      <w:r>
        <w:rPr>
          <w:b/>
          <w:sz w:val="32"/>
          <w:szCs w:val="32"/>
          <w:rtl/>
        </w:rPr>
        <w:t xml:space="preserve">- </w:t>
      </w:r>
      <w:r>
        <w:rPr>
          <w:b/>
          <w:sz w:val="32"/>
          <w:szCs w:val="32"/>
          <w:rtl/>
          <w:lang w:bidi="ar"/>
        </w:rPr>
        <w:t xml:space="preserve">المشاركة في كتابة وتمثيل فيلم </w:t>
      </w:r>
      <w:r>
        <w:rPr>
          <w:b/>
          <w:sz w:val="32"/>
          <w:szCs w:val="32"/>
          <w:rtl/>
        </w:rPr>
        <w:t xml:space="preserve">" </w:t>
      </w:r>
      <w:r>
        <w:rPr>
          <w:b/>
          <w:sz w:val="32"/>
          <w:szCs w:val="32"/>
          <w:rtl/>
          <w:lang w:bidi="ar"/>
        </w:rPr>
        <w:t>قهوة عادي</w:t>
      </w:r>
      <w:r>
        <w:rPr>
          <w:b/>
          <w:sz w:val="32"/>
          <w:szCs w:val="32"/>
          <w:rtl/>
        </w:rPr>
        <w:t xml:space="preserve">" </w:t>
      </w:r>
      <w:r>
        <w:rPr>
          <w:b/>
          <w:sz w:val="32"/>
          <w:szCs w:val="32"/>
          <w:rtl/>
          <w:lang w:bidi="ar"/>
        </w:rPr>
        <w:t xml:space="preserve">من إخراج الهندي ريتش بيترا، عرض بمهرجان الدوحة السينمائي عام </w:t>
      </w:r>
      <w:r>
        <w:rPr>
          <w:b/>
          <w:sz w:val="32"/>
          <w:szCs w:val="32"/>
          <w:rtl/>
        </w:rPr>
        <w:t>2011</w:t>
      </w:r>
      <w:r>
        <w:rPr>
          <w:b/>
          <w:sz w:val="32"/>
          <w:szCs w:val="32"/>
          <w:rtl/>
          <w:lang w:bidi="ar"/>
        </w:rPr>
        <w:t>، وحاز على العديد من الجوائز الدولية</w:t>
      </w:r>
      <w:r>
        <w:rPr>
          <w:b/>
          <w:sz w:val="32"/>
          <w:szCs w:val="32"/>
          <w:rtl/>
        </w:rPr>
        <w:t>.</w:t>
      </w:r>
    </w:p>
    <w:p w14:paraId="71AE8CAA" w14:textId="51E6FED5" w:rsidR="00025FB9" w:rsidRDefault="0007222B" w:rsidP="000735C1">
      <w:pPr>
        <w:bidi/>
        <w:rPr>
          <w:b/>
          <w:sz w:val="32"/>
          <w:szCs w:val="32"/>
          <w:rtl/>
        </w:rPr>
      </w:pPr>
      <w:bookmarkStart w:id="1" w:name="_gjdgxs" w:colFirst="0" w:colLast="0"/>
      <w:bookmarkEnd w:id="1"/>
      <w:r>
        <w:rPr>
          <w:b/>
          <w:sz w:val="32"/>
          <w:szCs w:val="32"/>
          <w:rtl/>
        </w:rPr>
        <w:t xml:space="preserve">- </w:t>
      </w:r>
      <w:r>
        <w:rPr>
          <w:b/>
          <w:sz w:val="32"/>
          <w:szCs w:val="32"/>
          <w:rtl/>
          <w:lang w:bidi="ar"/>
        </w:rPr>
        <w:t xml:space="preserve">تأليف وتمثيل فيلم روائي قصير بعنوان </w:t>
      </w:r>
      <w:r>
        <w:rPr>
          <w:b/>
          <w:sz w:val="32"/>
          <w:szCs w:val="32"/>
          <w:rtl/>
        </w:rPr>
        <w:t>"</w:t>
      </w:r>
      <w:r>
        <w:rPr>
          <w:b/>
          <w:sz w:val="32"/>
          <w:szCs w:val="32"/>
          <w:rtl/>
          <w:lang w:bidi="ar"/>
        </w:rPr>
        <w:t>عينان</w:t>
      </w:r>
      <w:r>
        <w:rPr>
          <w:b/>
          <w:sz w:val="32"/>
          <w:szCs w:val="32"/>
          <w:rtl/>
        </w:rPr>
        <w:t xml:space="preserve">" </w:t>
      </w:r>
      <w:r>
        <w:rPr>
          <w:b/>
          <w:sz w:val="32"/>
          <w:szCs w:val="32"/>
          <w:rtl/>
          <w:lang w:bidi="ar"/>
        </w:rPr>
        <w:t xml:space="preserve">من إخراج هاني مصطفى عام </w:t>
      </w:r>
      <w:r>
        <w:rPr>
          <w:b/>
          <w:sz w:val="32"/>
          <w:szCs w:val="32"/>
          <w:rtl/>
        </w:rPr>
        <w:t>2009</w:t>
      </w:r>
      <w:r w:rsidR="000735C1">
        <w:rPr>
          <w:rFonts w:hint="cs"/>
          <w:b/>
          <w:sz w:val="32"/>
          <w:szCs w:val="32"/>
          <w:rtl/>
        </w:rPr>
        <w:t xml:space="preserve"> </w:t>
      </w:r>
      <w:r w:rsidR="000735C1">
        <w:rPr>
          <w:rFonts w:hint="cs"/>
          <w:b/>
          <w:sz w:val="32"/>
          <w:szCs w:val="32"/>
          <w:rtl/>
          <w:lang w:bidi="ar"/>
        </w:rPr>
        <w:t>وعرض بعدة مهرجانات منها المهرجان القومي للسينما المصرية</w:t>
      </w:r>
      <w:r w:rsidR="000735C1">
        <w:rPr>
          <w:rFonts w:hint="cs"/>
          <w:b/>
          <w:sz w:val="32"/>
          <w:szCs w:val="32"/>
          <w:rtl/>
          <w:lang w:bidi="ar"/>
        </w:rPr>
        <w:t>.</w:t>
      </w:r>
    </w:p>
    <w:p w14:paraId="0000000E" w14:textId="50575788" w:rsidR="00B95725" w:rsidRDefault="0007222B" w:rsidP="00025FB9">
      <w:pPr>
        <w:bidi/>
        <w:rPr>
          <w:b/>
          <w:sz w:val="32"/>
          <w:szCs w:val="32"/>
          <w:rtl/>
        </w:rPr>
      </w:pPr>
      <w:r>
        <w:rPr>
          <w:b/>
          <w:sz w:val="32"/>
          <w:szCs w:val="32"/>
          <w:rtl/>
        </w:rPr>
        <w:t xml:space="preserve"> </w:t>
      </w:r>
    </w:p>
    <w:p w14:paraId="7E07B933" w14:textId="77777777" w:rsidR="00025FB9" w:rsidRPr="00025FB9" w:rsidRDefault="00025FB9" w:rsidP="00025FB9">
      <w:pPr>
        <w:bidi/>
        <w:jc w:val="both"/>
        <w:rPr>
          <w:bCs/>
          <w:sz w:val="32"/>
          <w:szCs w:val="32"/>
          <w:u w:val="single"/>
          <w:rtl/>
          <w:lang w:bidi="ar"/>
        </w:rPr>
      </w:pPr>
      <w:r w:rsidRPr="00025FB9">
        <w:rPr>
          <w:bCs/>
          <w:sz w:val="32"/>
          <w:szCs w:val="32"/>
          <w:u w:val="single"/>
          <w:rtl/>
          <w:lang w:bidi="ar"/>
        </w:rPr>
        <w:t>المساهمات الأدبية</w:t>
      </w:r>
      <w:r w:rsidRPr="00025FB9">
        <w:rPr>
          <w:bCs/>
          <w:sz w:val="32"/>
          <w:szCs w:val="32"/>
          <w:u w:val="single"/>
          <w:rtl/>
        </w:rPr>
        <w:t>:</w:t>
      </w:r>
    </w:p>
    <w:p w14:paraId="0958C773" w14:textId="77777777" w:rsidR="00025FB9" w:rsidRDefault="00025FB9" w:rsidP="00025FB9">
      <w:pPr>
        <w:bidi/>
        <w:jc w:val="both"/>
        <w:rPr>
          <w:sz w:val="28"/>
          <w:szCs w:val="28"/>
          <w:rtl/>
          <w:lang w:bidi="ar"/>
        </w:rPr>
      </w:pPr>
      <w:r>
        <w:rPr>
          <w:sz w:val="28"/>
          <w:szCs w:val="28"/>
          <w:rtl/>
        </w:rPr>
        <w:t xml:space="preserve">- </w:t>
      </w:r>
      <w:r>
        <w:rPr>
          <w:sz w:val="28"/>
          <w:szCs w:val="28"/>
          <w:rtl/>
          <w:lang w:bidi="ar"/>
        </w:rPr>
        <w:t xml:space="preserve">رواية </w:t>
      </w:r>
      <w:r>
        <w:rPr>
          <w:sz w:val="28"/>
          <w:szCs w:val="28"/>
          <w:rtl/>
        </w:rPr>
        <w:t xml:space="preserve">" </w:t>
      </w:r>
      <w:r>
        <w:rPr>
          <w:sz w:val="28"/>
          <w:szCs w:val="28"/>
          <w:rtl/>
          <w:lang w:bidi="ar"/>
        </w:rPr>
        <w:t>ليست مرآة واحدة</w:t>
      </w:r>
      <w:r>
        <w:rPr>
          <w:sz w:val="28"/>
          <w:szCs w:val="28"/>
          <w:rtl/>
        </w:rPr>
        <w:t xml:space="preserve">" </w:t>
      </w:r>
      <w:r>
        <w:rPr>
          <w:sz w:val="28"/>
          <w:szCs w:val="28"/>
          <w:rtl/>
          <w:lang w:bidi="ar"/>
        </w:rPr>
        <w:t xml:space="preserve">صادرة عن دار </w:t>
      </w:r>
      <w:r>
        <w:rPr>
          <w:sz w:val="28"/>
          <w:szCs w:val="28"/>
          <w:rtl/>
        </w:rPr>
        <w:t xml:space="preserve">" </w:t>
      </w:r>
      <w:r>
        <w:rPr>
          <w:sz w:val="28"/>
          <w:szCs w:val="28"/>
          <w:rtl/>
          <w:lang w:bidi="ar"/>
        </w:rPr>
        <w:t>ميريت</w:t>
      </w:r>
      <w:r>
        <w:rPr>
          <w:sz w:val="28"/>
          <w:szCs w:val="28"/>
          <w:rtl/>
        </w:rPr>
        <w:t xml:space="preserve">" </w:t>
      </w:r>
      <w:r>
        <w:rPr>
          <w:sz w:val="28"/>
          <w:szCs w:val="28"/>
          <w:rtl/>
          <w:lang w:bidi="ar"/>
        </w:rPr>
        <w:t xml:space="preserve">عام </w:t>
      </w:r>
      <w:r>
        <w:rPr>
          <w:sz w:val="28"/>
          <w:szCs w:val="28"/>
          <w:rtl/>
        </w:rPr>
        <w:t>2015</w:t>
      </w:r>
      <w:r>
        <w:rPr>
          <w:sz w:val="28"/>
          <w:szCs w:val="28"/>
          <w:rtl/>
          <w:lang w:bidi="ar"/>
        </w:rPr>
        <w:t xml:space="preserve">، فازت مخطوطة الرواية بالمركز الثاني في مسابقة مجلة </w:t>
      </w:r>
      <w:r>
        <w:rPr>
          <w:sz w:val="28"/>
          <w:szCs w:val="28"/>
          <w:rtl/>
        </w:rPr>
        <w:t>"</w:t>
      </w:r>
      <w:r>
        <w:rPr>
          <w:sz w:val="28"/>
          <w:szCs w:val="28"/>
          <w:rtl/>
          <w:lang w:bidi="ar"/>
        </w:rPr>
        <w:t>الثقافة الجديدة</w:t>
      </w:r>
      <w:r>
        <w:rPr>
          <w:sz w:val="28"/>
          <w:szCs w:val="28"/>
          <w:rtl/>
        </w:rPr>
        <w:t xml:space="preserve">" </w:t>
      </w:r>
      <w:r>
        <w:rPr>
          <w:sz w:val="28"/>
          <w:szCs w:val="28"/>
          <w:rtl/>
          <w:lang w:bidi="ar"/>
        </w:rPr>
        <w:t xml:space="preserve">عام </w:t>
      </w:r>
      <w:r>
        <w:rPr>
          <w:sz w:val="28"/>
          <w:szCs w:val="28"/>
          <w:rtl/>
        </w:rPr>
        <w:t>2010.</w:t>
      </w:r>
    </w:p>
    <w:p w14:paraId="2DE84C3D" w14:textId="77777777" w:rsidR="00025FB9" w:rsidRDefault="00025FB9" w:rsidP="00025FB9">
      <w:pPr>
        <w:bidi/>
        <w:jc w:val="both"/>
        <w:rPr>
          <w:sz w:val="28"/>
          <w:szCs w:val="28"/>
          <w:rtl/>
          <w:lang w:bidi="ar"/>
        </w:rPr>
      </w:pPr>
      <w:r>
        <w:rPr>
          <w:sz w:val="28"/>
          <w:szCs w:val="28"/>
          <w:rtl/>
        </w:rPr>
        <w:t xml:space="preserve">- </w:t>
      </w:r>
      <w:r>
        <w:rPr>
          <w:sz w:val="28"/>
          <w:szCs w:val="28"/>
          <w:rtl/>
          <w:lang w:bidi="ar"/>
        </w:rPr>
        <w:t xml:space="preserve">إعداد كتاب </w:t>
      </w:r>
      <w:r>
        <w:rPr>
          <w:sz w:val="28"/>
          <w:szCs w:val="28"/>
          <w:rtl/>
        </w:rPr>
        <w:t xml:space="preserve">" </w:t>
      </w:r>
      <w:r>
        <w:rPr>
          <w:sz w:val="28"/>
          <w:szCs w:val="28"/>
          <w:rtl/>
          <w:lang w:bidi="ar"/>
        </w:rPr>
        <w:t>الصحافة فوق صفيح ساخن</w:t>
      </w:r>
      <w:r>
        <w:rPr>
          <w:sz w:val="28"/>
          <w:szCs w:val="28"/>
          <w:rtl/>
        </w:rPr>
        <w:t xml:space="preserve">" </w:t>
      </w:r>
      <w:r>
        <w:rPr>
          <w:sz w:val="28"/>
          <w:szCs w:val="28"/>
          <w:rtl/>
          <w:lang w:bidi="ar"/>
        </w:rPr>
        <w:t xml:space="preserve">مقالات للكاتب سلامة أحمد سلامة، صادر عن دار </w:t>
      </w:r>
      <w:r>
        <w:rPr>
          <w:sz w:val="28"/>
          <w:szCs w:val="28"/>
          <w:rtl/>
        </w:rPr>
        <w:t>"</w:t>
      </w:r>
      <w:r>
        <w:rPr>
          <w:sz w:val="28"/>
          <w:szCs w:val="28"/>
          <w:rtl/>
          <w:lang w:bidi="ar"/>
        </w:rPr>
        <w:t>العين</w:t>
      </w:r>
      <w:r>
        <w:rPr>
          <w:sz w:val="28"/>
          <w:szCs w:val="28"/>
          <w:rtl/>
        </w:rPr>
        <w:t xml:space="preserve">" </w:t>
      </w:r>
      <w:r>
        <w:rPr>
          <w:sz w:val="28"/>
          <w:szCs w:val="28"/>
          <w:rtl/>
          <w:lang w:bidi="ar"/>
        </w:rPr>
        <w:t xml:space="preserve">عام </w:t>
      </w:r>
      <w:r>
        <w:rPr>
          <w:sz w:val="28"/>
          <w:szCs w:val="28"/>
          <w:rtl/>
        </w:rPr>
        <w:t xml:space="preserve">2009 </w:t>
      </w:r>
    </w:p>
    <w:p w14:paraId="08660C8A" w14:textId="41C5ED53" w:rsidR="00D669F1" w:rsidRDefault="00025FB9" w:rsidP="00025FB9">
      <w:pPr>
        <w:bidi/>
        <w:jc w:val="both"/>
        <w:rPr>
          <w:sz w:val="28"/>
          <w:szCs w:val="28"/>
          <w:rtl/>
          <w:lang w:bidi="ar"/>
        </w:rPr>
      </w:pPr>
      <w:r>
        <w:rPr>
          <w:sz w:val="28"/>
          <w:szCs w:val="28"/>
          <w:rtl/>
        </w:rPr>
        <w:t xml:space="preserve">- </w:t>
      </w:r>
      <w:r>
        <w:rPr>
          <w:sz w:val="28"/>
          <w:szCs w:val="28"/>
          <w:rtl/>
          <w:lang w:bidi="ar"/>
        </w:rPr>
        <w:t xml:space="preserve">مجموعة قصصية </w:t>
      </w:r>
      <w:r>
        <w:rPr>
          <w:sz w:val="28"/>
          <w:szCs w:val="28"/>
          <w:rtl/>
        </w:rPr>
        <w:t>"</w:t>
      </w:r>
      <w:r>
        <w:rPr>
          <w:sz w:val="28"/>
          <w:szCs w:val="28"/>
          <w:rtl/>
          <w:lang w:bidi="ar"/>
        </w:rPr>
        <w:t>على مصطبة الزمن</w:t>
      </w:r>
      <w:r>
        <w:rPr>
          <w:sz w:val="28"/>
          <w:szCs w:val="28"/>
          <w:rtl/>
        </w:rPr>
        <w:t xml:space="preserve">" </w:t>
      </w:r>
      <w:r>
        <w:rPr>
          <w:sz w:val="28"/>
          <w:szCs w:val="28"/>
          <w:rtl/>
          <w:lang w:bidi="ar"/>
        </w:rPr>
        <w:t>ديسمبر ٢٠٢٣</w:t>
      </w:r>
    </w:p>
    <w:p w14:paraId="4DFBC613" w14:textId="77777777" w:rsidR="00D669F1" w:rsidRDefault="00D669F1" w:rsidP="00D669F1">
      <w:pPr>
        <w:bidi/>
        <w:jc w:val="both"/>
        <w:rPr>
          <w:sz w:val="28"/>
          <w:szCs w:val="28"/>
          <w:rtl/>
          <w:lang w:bidi="ar"/>
        </w:rPr>
      </w:pPr>
    </w:p>
    <w:p w14:paraId="5566116C" w14:textId="10E86381" w:rsidR="0007222B" w:rsidRPr="0007222B" w:rsidRDefault="006C5886" w:rsidP="0007222B">
      <w:pPr>
        <w:bidi/>
        <w:jc w:val="both"/>
        <w:rPr>
          <w:b/>
          <w:bCs/>
          <w:sz w:val="28"/>
          <w:szCs w:val="28"/>
          <w:u w:val="single"/>
          <w:rtl/>
          <w:lang w:bidi="ar"/>
        </w:rPr>
      </w:pPr>
      <w:r>
        <w:rPr>
          <w:rFonts w:hint="cs"/>
          <w:b/>
          <w:bCs/>
          <w:sz w:val="28"/>
          <w:szCs w:val="28"/>
          <w:u w:val="single"/>
          <w:rtl/>
          <w:lang w:bidi="ar"/>
        </w:rPr>
        <w:t xml:space="preserve">أحدث </w:t>
      </w:r>
      <w:r w:rsidR="0007222B" w:rsidRPr="0007222B">
        <w:rPr>
          <w:rFonts w:hint="cs"/>
          <w:b/>
          <w:bCs/>
          <w:sz w:val="28"/>
          <w:szCs w:val="28"/>
          <w:u w:val="single"/>
          <w:rtl/>
          <w:lang w:bidi="ar"/>
        </w:rPr>
        <w:t>الدورات وورش العمل:</w:t>
      </w:r>
    </w:p>
    <w:p w14:paraId="72FD9DAC" w14:textId="53AE255B" w:rsidR="0007222B" w:rsidRDefault="0007222B" w:rsidP="0007222B">
      <w:pPr>
        <w:bidi/>
        <w:jc w:val="both"/>
        <w:rPr>
          <w:sz w:val="28"/>
          <w:szCs w:val="28"/>
          <w:rtl/>
          <w:lang w:bidi="ar"/>
        </w:rPr>
      </w:pPr>
      <w:r>
        <w:rPr>
          <w:rFonts w:hint="cs"/>
          <w:sz w:val="28"/>
          <w:szCs w:val="28"/>
          <w:rtl/>
          <w:lang w:bidi="ar"/>
        </w:rPr>
        <w:t>- ورشة  السيناريو "من النص إلى الشاشة" تابعة لمؤسسة ميدفيست مصر، مع المنتج والمخرج أيمن الأمير، الحائز على جائزة العين الذهبية لمهرجان كان 2024 عن فيلمه "رفعت عيني للسما"، في الفترة من يونيو إلى أغسطس 2024.</w:t>
      </w:r>
    </w:p>
    <w:p w14:paraId="5ADBF743" w14:textId="5B03B930" w:rsidR="0007222B" w:rsidRDefault="0007222B" w:rsidP="0007222B">
      <w:pPr>
        <w:bidi/>
        <w:jc w:val="both"/>
        <w:rPr>
          <w:sz w:val="28"/>
          <w:szCs w:val="28"/>
          <w:rtl/>
          <w:lang w:bidi="ar"/>
        </w:rPr>
      </w:pPr>
      <w:r>
        <w:rPr>
          <w:rFonts w:hint="cs"/>
          <w:sz w:val="28"/>
          <w:szCs w:val="28"/>
          <w:rtl/>
          <w:lang w:bidi="ar"/>
        </w:rPr>
        <w:t>- المشاركة في "معتزل كتابة القصة القصيرة بالقصيم" تابعة لهيئة الأدب والنشر والترجمة السعودية من 27أكتوبر إلى 3 نوفمبر 2024.</w:t>
      </w:r>
    </w:p>
    <w:p w14:paraId="176D668C" w14:textId="4A0EADAA" w:rsidR="0007222B" w:rsidRDefault="0007222B" w:rsidP="0007222B">
      <w:pPr>
        <w:bidi/>
        <w:jc w:val="both"/>
        <w:rPr>
          <w:sz w:val="28"/>
          <w:szCs w:val="28"/>
          <w:rtl/>
          <w:lang w:bidi="ar"/>
        </w:rPr>
      </w:pPr>
      <w:r>
        <w:rPr>
          <w:rFonts w:hint="cs"/>
          <w:sz w:val="28"/>
          <w:szCs w:val="28"/>
          <w:rtl/>
          <w:lang w:bidi="ar"/>
        </w:rPr>
        <w:lastRenderedPageBreak/>
        <w:t>- المشاركة في ورشة "كيف تجعل سيناريو الفيلم جذابا للمنتجين" تابعة لمهرجان القاهرة السينمائي الدولي (دورته 45) من 15 إلى 17 نوفمب</w:t>
      </w:r>
      <w:r w:rsidR="00025FB9">
        <w:rPr>
          <w:rFonts w:hint="cs"/>
          <w:sz w:val="28"/>
          <w:szCs w:val="28"/>
          <w:rtl/>
          <w:lang w:bidi="ar"/>
        </w:rPr>
        <w:t>س</w:t>
      </w:r>
      <w:r>
        <w:rPr>
          <w:rFonts w:hint="cs"/>
          <w:sz w:val="28"/>
          <w:szCs w:val="28"/>
          <w:rtl/>
          <w:lang w:bidi="ar"/>
        </w:rPr>
        <w:t>ر 2024.</w:t>
      </w:r>
    </w:p>
    <w:sectPr w:rsidR="000722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25"/>
    <w:rsid w:val="00025FB9"/>
    <w:rsid w:val="0007222B"/>
    <w:rsid w:val="000735C1"/>
    <w:rsid w:val="002313A4"/>
    <w:rsid w:val="00677992"/>
    <w:rsid w:val="006C5886"/>
    <w:rsid w:val="006F37A7"/>
    <w:rsid w:val="00AA58E4"/>
    <w:rsid w:val="00B95725"/>
    <w:rsid w:val="00D66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594CD-14B4-4D3D-99B9-1B85772B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11</cp:revision>
  <dcterms:created xsi:type="dcterms:W3CDTF">2024-11-22T18:52:00Z</dcterms:created>
  <dcterms:modified xsi:type="dcterms:W3CDTF">2025-07-13T17:56:00Z</dcterms:modified>
</cp:coreProperties>
</file>